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B6" w:rsidRPr="00E52112" w:rsidRDefault="006D03B6" w:rsidP="006D03B6">
      <w:pPr>
        <w:widowControl w:val="0"/>
        <w:autoSpaceDE w:val="0"/>
        <w:ind w:right="76" w:firstLine="426"/>
        <w:jc w:val="center"/>
        <w:rPr>
          <w:sz w:val="28"/>
          <w:szCs w:val="28"/>
        </w:rPr>
      </w:pPr>
      <w:r w:rsidRPr="00E52112">
        <w:rPr>
          <w:sz w:val="28"/>
          <w:szCs w:val="28"/>
        </w:rPr>
        <w:t>Задач</w:t>
      </w:r>
      <w:r w:rsidR="00E52112">
        <w:rPr>
          <w:sz w:val="28"/>
          <w:szCs w:val="28"/>
        </w:rPr>
        <w:t>а</w:t>
      </w:r>
      <w:r w:rsidRPr="00E52112">
        <w:rPr>
          <w:sz w:val="28"/>
          <w:szCs w:val="28"/>
        </w:rPr>
        <w:t xml:space="preserve"> №2</w:t>
      </w:r>
    </w:p>
    <w:p w:rsidR="006D03B6" w:rsidRPr="00DC5B64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</w:p>
    <w:p w:rsidR="006D03B6" w:rsidRPr="00DC5B64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DC5B64">
        <w:rPr>
          <w:b/>
          <w:i/>
          <w:sz w:val="28"/>
          <w:szCs w:val="28"/>
        </w:rPr>
        <w:t>Задание</w:t>
      </w:r>
    </w:p>
    <w:p w:rsidR="006D03B6" w:rsidRPr="00DC5B64" w:rsidRDefault="006D03B6" w:rsidP="006D03B6">
      <w:pPr>
        <w:widowControl w:val="0"/>
        <w:autoSpaceDE w:val="0"/>
        <w:ind w:right="76" w:firstLine="426"/>
        <w:jc w:val="both"/>
        <w:rPr>
          <w:i/>
          <w:sz w:val="28"/>
          <w:szCs w:val="28"/>
        </w:rPr>
      </w:pPr>
      <w:r w:rsidRPr="00DC5B64">
        <w:rPr>
          <w:sz w:val="28"/>
          <w:szCs w:val="28"/>
        </w:rPr>
        <w:t xml:space="preserve">1.По заданным размерам построить кинематическую схему механизма в расчетном положении, которое определяется углом </w:t>
      </w:r>
      <w:r w:rsidRPr="00DC5B64">
        <w:rPr>
          <w:b/>
          <w:i/>
          <w:sz w:val="28"/>
          <w:szCs w:val="28"/>
        </w:rPr>
        <w:t>φ</w:t>
      </w:r>
      <w:r w:rsidRPr="00DC5B64">
        <w:rPr>
          <w:i/>
          <w:sz w:val="28"/>
          <w:szCs w:val="28"/>
        </w:rPr>
        <w:t xml:space="preserve">. </w:t>
      </w:r>
      <w:r w:rsidRPr="00DC5B64">
        <w:rPr>
          <w:sz w:val="28"/>
          <w:szCs w:val="28"/>
        </w:rPr>
        <w:t>Угол</w:t>
      </w:r>
      <w:r w:rsidRPr="00DC5B64">
        <w:rPr>
          <w:i/>
          <w:sz w:val="28"/>
          <w:szCs w:val="28"/>
        </w:rPr>
        <w:t xml:space="preserve"> </w:t>
      </w:r>
      <w:r w:rsidRPr="00DC5B64">
        <w:rPr>
          <w:b/>
          <w:i/>
          <w:sz w:val="28"/>
          <w:szCs w:val="28"/>
        </w:rPr>
        <w:t>φ</w:t>
      </w:r>
      <w:r w:rsidRPr="00DC5B64">
        <w:rPr>
          <w:i/>
          <w:sz w:val="28"/>
          <w:szCs w:val="28"/>
        </w:rPr>
        <w:t xml:space="preserve"> </w:t>
      </w:r>
      <w:r w:rsidRPr="00DC5B64">
        <w:rPr>
          <w:sz w:val="28"/>
          <w:szCs w:val="28"/>
        </w:rPr>
        <w:t xml:space="preserve">откладывается в направлении угловой скорости </w:t>
      </w:r>
      <w:r w:rsidRPr="00DC5B64">
        <w:rPr>
          <w:i/>
          <w:sz w:val="28"/>
          <w:szCs w:val="28"/>
        </w:rPr>
        <w:t>ω</w:t>
      </w:r>
      <w:r w:rsidRPr="00DC5B64">
        <w:rPr>
          <w:i/>
          <w:sz w:val="28"/>
          <w:szCs w:val="28"/>
          <w:vertAlign w:val="subscript"/>
        </w:rPr>
        <w:t>1</w:t>
      </w:r>
      <w:r w:rsidRPr="00DC5B64">
        <w:rPr>
          <w:i/>
          <w:sz w:val="28"/>
          <w:szCs w:val="28"/>
        </w:rPr>
        <w:t xml:space="preserve"> </w:t>
      </w:r>
      <w:r w:rsidRPr="00DC5B64">
        <w:rPr>
          <w:sz w:val="28"/>
          <w:szCs w:val="28"/>
        </w:rPr>
        <w:t>от оси</w:t>
      </w:r>
      <w:r w:rsidRPr="00DC5B64">
        <w:rPr>
          <w:i/>
          <w:sz w:val="28"/>
          <w:szCs w:val="28"/>
        </w:rPr>
        <w:t xml:space="preserve"> </w:t>
      </w:r>
      <w:r w:rsidRPr="00DC5B64">
        <w:rPr>
          <w:b/>
          <w:i/>
          <w:sz w:val="28"/>
          <w:szCs w:val="28"/>
        </w:rPr>
        <w:t>О-О</w:t>
      </w:r>
      <w:r w:rsidRPr="00DC5B64">
        <w:rPr>
          <w:i/>
          <w:sz w:val="28"/>
          <w:szCs w:val="28"/>
        </w:rPr>
        <w:t>.</w:t>
      </w:r>
    </w:p>
    <w:p w:rsidR="006D03B6" w:rsidRPr="00DC5B64" w:rsidRDefault="006D03B6" w:rsidP="006D03B6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 w:rsidRPr="00DC5B64">
        <w:rPr>
          <w:sz w:val="28"/>
          <w:szCs w:val="28"/>
        </w:rPr>
        <w:t xml:space="preserve">2.Определить скорости точек </w:t>
      </w:r>
      <w:r w:rsidRPr="00DC5B64">
        <w:rPr>
          <w:b/>
          <w:i/>
          <w:sz w:val="28"/>
          <w:szCs w:val="28"/>
        </w:rPr>
        <w:t>А</w:t>
      </w:r>
      <w:r w:rsidRPr="00DC5B64">
        <w:rPr>
          <w:b/>
          <w:sz w:val="28"/>
          <w:szCs w:val="28"/>
        </w:rPr>
        <w:t xml:space="preserve">, </w:t>
      </w:r>
      <w:r w:rsidRPr="00DC5B64">
        <w:rPr>
          <w:b/>
          <w:i/>
          <w:sz w:val="28"/>
          <w:szCs w:val="28"/>
        </w:rPr>
        <w:t>В</w:t>
      </w:r>
      <w:r w:rsidRPr="00DC5B64">
        <w:rPr>
          <w:sz w:val="28"/>
          <w:szCs w:val="28"/>
        </w:rPr>
        <w:t xml:space="preserve"> и </w:t>
      </w:r>
      <w:r w:rsidRPr="00DC5B64">
        <w:rPr>
          <w:b/>
          <w:i/>
          <w:sz w:val="28"/>
          <w:szCs w:val="28"/>
        </w:rPr>
        <w:t>С</w:t>
      </w:r>
      <w:r w:rsidRPr="00DC5B64">
        <w:rPr>
          <w:i/>
          <w:sz w:val="28"/>
          <w:szCs w:val="28"/>
        </w:rPr>
        <w:t>.</w:t>
      </w:r>
      <w:r w:rsidRPr="00DC5B64">
        <w:rPr>
          <w:sz w:val="28"/>
          <w:szCs w:val="28"/>
        </w:rPr>
        <w:t xml:space="preserve"> Для этого построить план скоростей.</w:t>
      </w:r>
    </w:p>
    <w:p w:rsidR="006D03B6" w:rsidRDefault="006D03B6" w:rsidP="006D03B6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 w:rsidRPr="00DC5B64">
        <w:rPr>
          <w:sz w:val="28"/>
          <w:szCs w:val="28"/>
        </w:rPr>
        <w:t xml:space="preserve">3.Определить угловую скорость звена </w:t>
      </w:r>
      <w:r w:rsidRPr="00DC5B64">
        <w:rPr>
          <w:b/>
          <w:sz w:val="28"/>
          <w:szCs w:val="28"/>
        </w:rPr>
        <w:t xml:space="preserve">2  </w:t>
      </w:r>
      <w:r w:rsidRPr="00DC5B64">
        <w:rPr>
          <w:b/>
          <w:i/>
          <w:sz w:val="28"/>
          <w:szCs w:val="28"/>
        </w:rPr>
        <w:t>ω</w:t>
      </w:r>
      <w:r w:rsidRPr="00DC5B64">
        <w:rPr>
          <w:b/>
          <w:i/>
          <w:sz w:val="28"/>
          <w:szCs w:val="28"/>
          <w:vertAlign w:val="subscript"/>
        </w:rPr>
        <w:t>2</w:t>
      </w:r>
      <w:r w:rsidRPr="00DC5B64">
        <w:rPr>
          <w:i/>
          <w:sz w:val="28"/>
          <w:szCs w:val="28"/>
        </w:rPr>
        <w:t xml:space="preserve">. </w:t>
      </w:r>
      <w:r w:rsidRPr="00DC5B64">
        <w:rPr>
          <w:sz w:val="28"/>
          <w:szCs w:val="28"/>
        </w:rPr>
        <w:t xml:space="preserve">Указать на схеме направление </w:t>
      </w:r>
      <w:r w:rsidRPr="00DC5B64">
        <w:rPr>
          <w:b/>
          <w:i/>
          <w:sz w:val="28"/>
          <w:szCs w:val="28"/>
        </w:rPr>
        <w:t>ω</w:t>
      </w:r>
      <w:r w:rsidRPr="00DC5B64">
        <w:rPr>
          <w:b/>
          <w:i/>
          <w:sz w:val="28"/>
          <w:szCs w:val="28"/>
          <w:vertAlign w:val="subscript"/>
        </w:rPr>
        <w:t xml:space="preserve">2 </w:t>
      </w:r>
      <w:r w:rsidRPr="00DC5B64">
        <w:rPr>
          <w:sz w:val="28"/>
          <w:szCs w:val="28"/>
        </w:rPr>
        <w:t>круговой стрелкой.</w:t>
      </w:r>
    </w:p>
    <w:p w:rsidR="006D03B6" w:rsidRPr="00E52112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E52112">
        <w:rPr>
          <w:b/>
          <w:i/>
          <w:sz w:val="28"/>
          <w:szCs w:val="28"/>
        </w:rPr>
        <w:t xml:space="preserve">4.Определить ускорения точек А, В, С,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>1,</w:t>
      </w:r>
      <w:r w:rsidRPr="00E52112">
        <w:rPr>
          <w:b/>
          <w:i/>
          <w:sz w:val="28"/>
          <w:szCs w:val="28"/>
        </w:rPr>
        <w:t xml:space="preserve">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>2</w:t>
      </w:r>
      <w:r w:rsidRPr="00E52112">
        <w:rPr>
          <w:b/>
          <w:i/>
          <w:sz w:val="28"/>
          <w:szCs w:val="28"/>
        </w:rPr>
        <w:t xml:space="preserve">,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>3</w:t>
      </w:r>
      <w:r w:rsidRPr="00E52112">
        <w:rPr>
          <w:b/>
          <w:i/>
          <w:sz w:val="28"/>
          <w:szCs w:val="28"/>
        </w:rPr>
        <w:t>. Для этого построить план ускорений.</w:t>
      </w:r>
    </w:p>
    <w:p w:rsidR="006D03B6" w:rsidRPr="00E52112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E52112">
        <w:rPr>
          <w:b/>
          <w:i/>
          <w:sz w:val="28"/>
          <w:szCs w:val="28"/>
        </w:rPr>
        <w:t xml:space="preserve">(Точки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>1,</w:t>
      </w:r>
      <w:r w:rsidRPr="00E52112">
        <w:rPr>
          <w:b/>
          <w:i/>
          <w:sz w:val="28"/>
          <w:szCs w:val="28"/>
        </w:rPr>
        <w:t xml:space="preserve">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>2</w:t>
      </w:r>
      <w:r w:rsidRPr="00E52112">
        <w:rPr>
          <w:b/>
          <w:i/>
          <w:sz w:val="28"/>
          <w:szCs w:val="28"/>
        </w:rPr>
        <w:t xml:space="preserve">,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>3</w:t>
      </w:r>
      <w:r w:rsidRPr="00E52112">
        <w:rPr>
          <w:b/>
          <w:i/>
          <w:sz w:val="28"/>
          <w:szCs w:val="28"/>
        </w:rPr>
        <w:t xml:space="preserve"> - центры масс звеньев. Находятся на серединах полных длин соответствующих звеньев. Для ползуна 3 точки В и </w:t>
      </w:r>
      <w:r w:rsidRPr="00E52112">
        <w:rPr>
          <w:b/>
          <w:i/>
          <w:sz w:val="28"/>
          <w:szCs w:val="28"/>
          <w:lang w:val="en-US"/>
        </w:rPr>
        <w:t>S</w:t>
      </w:r>
      <w:r w:rsidRPr="00E52112">
        <w:rPr>
          <w:b/>
          <w:i/>
          <w:sz w:val="28"/>
          <w:szCs w:val="28"/>
          <w:vertAlign w:val="subscript"/>
        </w:rPr>
        <w:t xml:space="preserve">3  </w:t>
      </w:r>
      <w:r w:rsidRPr="00E52112">
        <w:rPr>
          <w:b/>
          <w:i/>
          <w:sz w:val="28"/>
          <w:szCs w:val="28"/>
        </w:rPr>
        <w:t>совпадают).</w:t>
      </w:r>
    </w:p>
    <w:p w:rsidR="006D03B6" w:rsidRPr="00E52112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E52112">
        <w:rPr>
          <w:b/>
          <w:i/>
          <w:sz w:val="28"/>
          <w:szCs w:val="28"/>
        </w:rPr>
        <w:t>5.Определить угловое ускорение звена 2 ε</w:t>
      </w:r>
      <w:r w:rsidRPr="00E52112">
        <w:rPr>
          <w:b/>
          <w:i/>
          <w:sz w:val="28"/>
          <w:szCs w:val="28"/>
          <w:vertAlign w:val="subscript"/>
        </w:rPr>
        <w:t>2</w:t>
      </w:r>
      <w:r w:rsidRPr="00E52112">
        <w:rPr>
          <w:b/>
          <w:i/>
          <w:sz w:val="28"/>
          <w:szCs w:val="28"/>
        </w:rPr>
        <w:t>. Указать на схеме направление ε</w:t>
      </w:r>
      <w:r w:rsidRPr="00E52112">
        <w:rPr>
          <w:b/>
          <w:i/>
          <w:sz w:val="28"/>
          <w:szCs w:val="28"/>
          <w:vertAlign w:val="subscript"/>
        </w:rPr>
        <w:t>2</w:t>
      </w:r>
      <w:r w:rsidRPr="00E52112">
        <w:rPr>
          <w:b/>
          <w:i/>
          <w:sz w:val="28"/>
          <w:szCs w:val="28"/>
        </w:rPr>
        <w:t xml:space="preserve"> круговой стрелкой.</w:t>
      </w:r>
    </w:p>
    <w:p w:rsidR="006D03B6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</w:p>
    <w:p w:rsidR="006D03B6" w:rsidRPr="00DC5B64" w:rsidRDefault="006D03B6" w:rsidP="006D03B6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DC5B64">
        <w:rPr>
          <w:b/>
          <w:i/>
          <w:sz w:val="28"/>
          <w:szCs w:val="28"/>
        </w:rPr>
        <w:t>Предлагается:</w:t>
      </w:r>
    </w:p>
    <w:p w:rsidR="006D03B6" w:rsidRPr="00DC5B64" w:rsidRDefault="006D03B6" w:rsidP="006D03B6">
      <w:pPr>
        <w:widowControl w:val="0"/>
        <w:numPr>
          <w:ilvl w:val="0"/>
          <w:numId w:val="3"/>
        </w:numPr>
        <w:tabs>
          <w:tab w:val="clear" w:pos="1429"/>
        </w:tabs>
        <w:suppressAutoHyphens/>
        <w:autoSpaceDE w:val="0"/>
        <w:ind w:left="0" w:right="76" w:firstLine="426"/>
        <w:jc w:val="both"/>
        <w:rPr>
          <w:sz w:val="28"/>
          <w:szCs w:val="28"/>
        </w:rPr>
      </w:pPr>
      <w:r w:rsidRPr="00DC5B64">
        <w:rPr>
          <w:sz w:val="28"/>
          <w:szCs w:val="28"/>
        </w:rPr>
        <w:t>10 вариантов схем кривошипно-ползунных механизмов;</w:t>
      </w:r>
    </w:p>
    <w:p w:rsidR="006D03B6" w:rsidRPr="00DC5B64" w:rsidRDefault="006D03B6" w:rsidP="006D03B6">
      <w:pPr>
        <w:widowControl w:val="0"/>
        <w:numPr>
          <w:ilvl w:val="0"/>
          <w:numId w:val="3"/>
        </w:numPr>
        <w:tabs>
          <w:tab w:val="clear" w:pos="1429"/>
        </w:tabs>
        <w:suppressAutoHyphens/>
        <w:autoSpaceDE w:val="0"/>
        <w:ind w:left="0" w:right="76" w:firstLine="426"/>
        <w:jc w:val="both"/>
        <w:rPr>
          <w:sz w:val="28"/>
          <w:szCs w:val="28"/>
        </w:rPr>
      </w:pPr>
      <w:r w:rsidRPr="00DC5B64">
        <w:rPr>
          <w:sz w:val="28"/>
          <w:szCs w:val="28"/>
        </w:rPr>
        <w:t>каждая схема содержит 10 вариантов числовых данных.</w:t>
      </w:r>
    </w:p>
    <w:p w:rsidR="006D03B6" w:rsidRPr="00DC5B64" w:rsidRDefault="006D03B6" w:rsidP="006D03B6">
      <w:pPr>
        <w:widowControl w:val="0"/>
        <w:autoSpaceDE w:val="0"/>
        <w:ind w:left="360" w:right="76" w:firstLine="426"/>
        <w:jc w:val="both"/>
        <w:rPr>
          <w:sz w:val="28"/>
          <w:szCs w:val="28"/>
        </w:rPr>
      </w:pPr>
    </w:p>
    <w:p w:rsidR="006D03B6" w:rsidRPr="00DC5B64" w:rsidRDefault="006D03B6" w:rsidP="006D03B6">
      <w:pPr>
        <w:widowControl w:val="0"/>
        <w:autoSpaceDE w:val="0"/>
        <w:ind w:right="76" w:firstLine="426"/>
        <w:jc w:val="center"/>
        <w:rPr>
          <w:sz w:val="28"/>
          <w:szCs w:val="28"/>
        </w:rPr>
      </w:pPr>
      <w:r w:rsidRPr="00DC5B64">
        <w:rPr>
          <w:b/>
          <w:i/>
          <w:sz w:val="28"/>
          <w:szCs w:val="28"/>
        </w:rPr>
        <w:t xml:space="preserve">Студент выбирает задачу по двум последним цифрам зачетной </w:t>
      </w:r>
      <w:proofErr w:type="spellStart"/>
      <w:r w:rsidRPr="00DC5B64">
        <w:rPr>
          <w:b/>
          <w:i/>
          <w:sz w:val="28"/>
          <w:szCs w:val="28"/>
        </w:rPr>
        <w:t>книжки:</w:t>
      </w:r>
      <w:r w:rsidRPr="00DC5B64">
        <w:rPr>
          <w:sz w:val="28"/>
          <w:szCs w:val="28"/>
        </w:rPr>
        <w:t>номер</w:t>
      </w:r>
      <w:proofErr w:type="spellEnd"/>
      <w:r w:rsidRPr="00DC5B64">
        <w:rPr>
          <w:sz w:val="28"/>
          <w:szCs w:val="28"/>
        </w:rPr>
        <w:t xml:space="preserve"> схемы – по последней цифре зачетной книжки;</w:t>
      </w:r>
    </w:p>
    <w:p w:rsidR="006D03B6" w:rsidRPr="00DC5B64" w:rsidRDefault="006D03B6" w:rsidP="006D03B6">
      <w:pPr>
        <w:widowControl w:val="0"/>
        <w:numPr>
          <w:ilvl w:val="0"/>
          <w:numId w:val="2"/>
        </w:numPr>
        <w:tabs>
          <w:tab w:val="clear" w:pos="1429"/>
          <w:tab w:val="num" w:pos="709"/>
        </w:tabs>
        <w:suppressAutoHyphens/>
        <w:autoSpaceDE w:val="0"/>
        <w:ind w:left="0" w:right="76" w:firstLine="426"/>
        <w:jc w:val="both"/>
        <w:rPr>
          <w:sz w:val="28"/>
          <w:szCs w:val="28"/>
        </w:rPr>
      </w:pPr>
      <w:r w:rsidRPr="00DC5B64">
        <w:rPr>
          <w:sz w:val="28"/>
          <w:szCs w:val="28"/>
        </w:rPr>
        <w:t>числовые данные из таблицы — по предпоследней цифре зачетной книжки.</w:t>
      </w:r>
    </w:p>
    <w:p w:rsidR="006D03B6" w:rsidRPr="000D0FA0" w:rsidRDefault="006D03B6" w:rsidP="006D03B6">
      <w:pPr>
        <w:ind w:firstLine="426"/>
        <w:jc w:val="both"/>
        <w:rPr>
          <w:b/>
          <w:sz w:val="28"/>
          <w:szCs w:val="28"/>
        </w:rPr>
      </w:pPr>
    </w:p>
    <w:p w:rsidR="006D03B6" w:rsidRPr="00DC5B64" w:rsidRDefault="006D03B6" w:rsidP="006D03B6">
      <w:pPr>
        <w:ind w:firstLine="426"/>
        <w:jc w:val="both"/>
        <w:rPr>
          <w:b/>
          <w:sz w:val="28"/>
          <w:szCs w:val="28"/>
        </w:rPr>
      </w:pPr>
      <w:r w:rsidRPr="00DC5B64">
        <w:rPr>
          <w:b/>
          <w:sz w:val="28"/>
          <w:szCs w:val="28"/>
        </w:rPr>
        <w:t>СХЕМЫ КРИВОШИПНО-ПОЛЗУННЫХ МЕХАНИЗМОВ</w:t>
      </w:r>
    </w:p>
    <w:p w:rsidR="006D03B6" w:rsidRPr="00DC5B64" w:rsidRDefault="006D03B6" w:rsidP="006D03B6">
      <w:pPr>
        <w:ind w:firstLine="42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6336"/>
      </w:tblGrid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jc w:val="center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Схема</w:t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64610" cy="1632585"/>
                  <wp:effectExtent l="1905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610" cy="163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42621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2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84605" cy="265620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2656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40990" cy="132778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327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6210" cy="2808605"/>
                  <wp:effectExtent l="19050" t="0" r="2540" b="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280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68015" cy="148018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148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52961">
              <w:rPr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63015" cy="2514600"/>
                  <wp:effectExtent l="19050" t="0" r="0" b="0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37005" cy="2688590"/>
                  <wp:effectExtent l="19050" t="0" r="0" b="0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68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15615" cy="187261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615" cy="187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B6" w:rsidRPr="005B530B" w:rsidTr="006D03B6">
        <w:tc>
          <w:tcPr>
            <w:tcW w:w="0" w:type="auto"/>
            <w:vAlign w:val="center"/>
          </w:tcPr>
          <w:p w:rsidR="006D03B6" w:rsidRPr="005B530B" w:rsidRDefault="006D03B6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B530B"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6D03B6" w:rsidRPr="005B530B" w:rsidRDefault="005B4673" w:rsidP="006D03B6">
            <w:pPr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69590" cy="191579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590" cy="191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3B6" w:rsidRPr="00DC5B64" w:rsidRDefault="006D03B6" w:rsidP="006D03B6">
      <w:pPr>
        <w:ind w:firstLine="426"/>
        <w:jc w:val="both"/>
        <w:rPr>
          <w:b/>
          <w:sz w:val="28"/>
          <w:szCs w:val="28"/>
        </w:rPr>
      </w:pPr>
    </w:p>
    <w:p w:rsidR="006D03B6" w:rsidRPr="00DC5B64" w:rsidRDefault="006D03B6" w:rsidP="006D03B6">
      <w:pPr>
        <w:ind w:firstLine="426"/>
        <w:jc w:val="center"/>
        <w:rPr>
          <w:b/>
          <w:sz w:val="28"/>
          <w:szCs w:val="28"/>
        </w:rPr>
      </w:pPr>
      <w:r w:rsidRPr="00DC5B64">
        <w:rPr>
          <w:b/>
          <w:sz w:val="28"/>
          <w:szCs w:val="28"/>
        </w:rPr>
        <w:t>ЧИСЛОВЫЕ ДАННЫЕ ДЛЯ РАСЧЕТА</w:t>
      </w:r>
    </w:p>
    <w:p w:rsidR="006D03B6" w:rsidRPr="00DC5B64" w:rsidRDefault="006D03B6" w:rsidP="006D03B6">
      <w:pPr>
        <w:ind w:firstLine="426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60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6D03B6" w:rsidRPr="00DC5B64" w:rsidTr="006D03B6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  <w:i/>
              </w:rPr>
            </w:pPr>
            <w:r w:rsidRPr="006C09C7">
              <w:rPr>
                <w:b/>
                <w:i/>
              </w:rPr>
              <w:t>Величина</w:t>
            </w:r>
          </w:p>
        </w:tc>
        <w:tc>
          <w:tcPr>
            <w:tcW w:w="6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  <w:i/>
              </w:rPr>
            </w:pPr>
            <w:r w:rsidRPr="006C09C7">
              <w:rPr>
                <w:b/>
                <w:i/>
              </w:rPr>
              <w:t>Предпоследняя цифра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ind w:firstLine="1"/>
              <w:jc w:val="center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b/>
                <w:highlight w:val="yellow"/>
              </w:rPr>
            </w:pPr>
            <w:r w:rsidRPr="00C52961">
              <w:rPr>
                <w:b/>
                <w:highlight w:val="yellow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b/>
              </w:rPr>
            </w:pPr>
            <w:r w:rsidRPr="006C09C7">
              <w:rPr>
                <w:b/>
              </w:rPr>
              <w:t>0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</w:rPr>
              <w:t>ОА, мм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rPr>
                <w:lang w:val="en-US"/>
              </w:rPr>
              <w:t>3</w:t>
            </w:r>
            <w:r w:rsidRPr="006C09C7"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  <w:lang w:val="en-US"/>
              </w:rPr>
            </w:pPr>
            <w:r w:rsidRPr="00C52961">
              <w:rPr>
                <w:highlight w:val="yellow"/>
                <w:lang w:val="en-US"/>
              </w:rPr>
              <w:t>3</w:t>
            </w:r>
            <w:r w:rsidRPr="00C52961">
              <w:rPr>
                <w:highlight w:val="yellow"/>
              </w:rPr>
              <w:t>2</w:t>
            </w:r>
            <w:r w:rsidRPr="00C52961">
              <w:rPr>
                <w:highlight w:val="yellow"/>
                <w:lang w:val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300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260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</w:rPr>
              <w:t>АВ, мм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rPr>
                <w:lang w:val="en-US"/>
              </w:rPr>
              <w:t>9</w:t>
            </w:r>
            <w:r w:rsidRPr="006C09C7"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84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  <w:lang w:val="en-US"/>
              </w:rPr>
            </w:pPr>
            <w:r w:rsidRPr="00C52961">
              <w:rPr>
                <w:highlight w:val="yellow"/>
                <w:lang w:val="en-US"/>
              </w:rPr>
              <w:t>9</w:t>
            </w:r>
            <w:r w:rsidRPr="00C52961">
              <w:rPr>
                <w:highlight w:val="yellow"/>
              </w:rPr>
              <w:t>0</w:t>
            </w:r>
            <w:proofErr w:type="spellStart"/>
            <w:r w:rsidRPr="00C52961">
              <w:rPr>
                <w:highlight w:val="yellow"/>
                <w:lang w:val="en-US"/>
              </w:rPr>
              <w:t>0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900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840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800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</w:rPr>
              <w:t>АС, мм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t>3</w:t>
            </w:r>
            <w:r w:rsidRPr="006C09C7">
              <w:rPr>
                <w:lang w:val="en-US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rPr>
                <w:lang w:val="en-US"/>
              </w:rPr>
              <w:t>3</w:t>
            </w:r>
            <w:r w:rsidRPr="006C09C7"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  <w:lang w:val="en-US"/>
              </w:rPr>
            </w:pPr>
            <w:r w:rsidRPr="00C52961">
              <w:rPr>
                <w:highlight w:val="yellow"/>
                <w:lang w:val="en-US"/>
              </w:rPr>
              <w:t>3</w:t>
            </w:r>
            <w:r w:rsidRPr="00C52961">
              <w:rPr>
                <w:highlight w:val="yellow"/>
              </w:rPr>
              <w:t>6</w:t>
            </w:r>
            <w:r w:rsidRPr="00C52961">
              <w:rPr>
                <w:highlight w:val="yellow"/>
                <w:lang w:val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t>3</w:t>
            </w:r>
            <w:r w:rsidRPr="006C09C7">
              <w:rPr>
                <w:lang w:val="en-US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300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  <w:lang w:val="en-US"/>
              </w:rPr>
              <w:t>AS</w:t>
            </w:r>
            <w:r w:rsidRPr="006C09C7">
              <w:rPr>
                <w:i/>
                <w:vertAlign w:val="subscript"/>
              </w:rPr>
              <w:t>2</w:t>
            </w:r>
            <w:r w:rsidRPr="006C09C7">
              <w:rPr>
                <w:i/>
              </w:rPr>
              <w:t>, мм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26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27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  <w:lang w:val="en-US"/>
              </w:rPr>
            </w:pPr>
            <w:r w:rsidRPr="00C52961">
              <w:rPr>
                <w:highlight w:val="yellow"/>
                <w:lang w:val="en-US"/>
              </w:rPr>
              <w:t>270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260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250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</w:rPr>
              <w:t>е, мм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rPr>
                <w:lang w:val="en-US"/>
              </w:rPr>
              <w:t>2</w:t>
            </w:r>
            <w:r w:rsidRPr="006C09C7"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rPr>
                <w:lang w:val="en-US"/>
              </w:rPr>
              <w:t>2</w:t>
            </w:r>
            <w:r w:rsidRPr="006C09C7"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  <w:lang w:val="en-US"/>
              </w:rPr>
            </w:pPr>
            <w:r w:rsidRPr="00C52961">
              <w:rPr>
                <w:highlight w:val="yellow"/>
                <w:lang w:val="en-US"/>
              </w:rPr>
              <w:t>2</w:t>
            </w:r>
            <w:r w:rsidRPr="00C52961">
              <w:rPr>
                <w:highlight w:val="yellow"/>
              </w:rPr>
              <w:t>4</w:t>
            </w:r>
            <w:r w:rsidRPr="00C52961">
              <w:rPr>
                <w:highlight w:val="yellow"/>
                <w:lang w:val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lang w:val="en-US"/>
              </w:rPr>
            </w:pPr>
            <w:r w:rsidRPr="006C09C7">
              <w:rPr>
                <w:lang w:val="en-US"/>
              </w:rPr>
              <w:t>2</w:t>
            </w:r>
            <w:r w:rsidRPr="006C09C7">
              <w:t>6</w:t>
            </w:r>
            <w:r w:rsidRPr="006C09C7">
              <w:rPr>
                <w:lang w:val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200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</w:rPr>
              <w:t>φ, град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45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150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</w:rPr>
            </w:pPr>
            <w:r w:rsidRPr="00C52961">
              <w:rPr>
                <w:highlight w:val="yellow"/>
              </w:rPr>
              <w:t>225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315</w:t>
            </w:r>
          </w:p>
        </w:tc>
      </w:tr>
      <w:tr w:rsidR="006D03B6" w:rsidRPr="00DC5B64" w:rsidTr="006D03B6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  <w:rPr>
                <w:i/>
              </w:rPr>
            </w:pPr>
            <w:r w:rsidRPr="006C09C7">
              <w:rPr>
                <w:i/>
              </w:rPr>
              <w:t>ω</w:t>
            </w:r>
            <w:r w:rsidRPr="006C09C7">
              <w:rPr>
                <w:i/>
                <w:vertAlign w:val="subscript"/>
              </w:rPr>
              <w:t>1</w:t>
            </w:r>
            <w:r w:rsidRPr="006C09C7">
              <w:rPr>
                <w:i/>
              </w:rPr>
              <w:t>, 1/сек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28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44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C52961" w:rsidRDefault="006D03B6" w:rsidP="006D03B6">
            <w:pPr>
              <w:snapToGrid w:val="0"/>
              <w:ind w:firstLine="1"/>
              <w:jc w:val="center"/>
              <w:rPr>
                <w:highlight w:val="yellow"/>
              </w:rPr>
            </w:pPr>
            <w:r w:rsidRPr="00C52961">
              <w:rPr>
                <w:highlight w:val="yellow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55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B6" w:rsidRPr="006C09C7" w:rsidRDefault="006D03B6" w:rsidP="006D03B6">
            <w:pPr>
              <w:snapToGrid w:val="0"/>
              <w:ind w:firstLine="1"/>
              <w:jc w:val="center"/>
            </w:pPr>
            <w:r w:rsidRPr="006C09C7">
              <w:t>60</w:t>
            </w:r>
          </w:p>
        </w:tc>
      </w:tr>
    </w:tbl>
    <w:p w:rsidR="006D03B6" w:rsidRDefault="006D03B6" w:rsidP="006D03B6">
      <w:pPr>
        <w:ind w:firstLine="426"/>
        <w:jc w:val="center"/>
      </w:pPr>
    </w:p>
    <w:sectPr w:rsidR="006D03B6" w:rsidSect="006D03B6">
      <w:footerReference w:type="even" r:id="rId17"/>
      <w:footerReference w:type="default" r:id="rId18"/>
      <w:pgSz w:w="11906" w:h="16838" w:code="9"/>
      <w:pgMar w:top="1134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42" w:rsidRDefault="00614D42">
      <w:r>
        <w:separator/>
      </w:r>
    </w:p>
  </w:endnote>
  <w:endnote w:type="continuationSeparator" w:id="0">
    <w:p w:rsidR="00614D42" w:rsidRDefault="0061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6" w:rsidRDefault="003E1143" w:rsidP="006D03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3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03B6" w:rsidRDefault="006D03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6" w:rsidRDefault="003E1143" w:rsidP="006D03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3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112">
      <w:rPr>
        <w:rStyle w:val="a4"/>
        <w:noProof/>
      </w:rPr>
      <w:t>4</w:t>
    </w:r>
    <w:r>
      <w:rPr>
        <w:rStyle w:val="a4"/>
      </w:rPr>
      <w:fldChar w:fldCharType="end"/>
    </w:r>
  </w:p>
  <w:p w:rsidR="006D03B6" w:rsidRDefault="006D03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42" w:rsidRDefault="00614D42">
      <w:r>
        <w:separator/>
      </w:r>
    </w:p>
  </w:footnote>
  <w:footnote w:type="continuationSeparator" w:id="0">
    <w:p w:rsidR="00614D42" w:rsidRDefault="0061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408E54A7"/>
    <w:multiLevelType w:val="hybridMultilevel"/>
    <w:tmpl w:val="7ED0600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83CCC258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B6"/>
    <w:rsid w:val="00214F29"/>
    <w:rsid w:val="003717E4"/>
    <w:rsid w:val="003E1143"/>
    <w:rsid w:val="00563906"/>
    <w:rsid w:val="005B4673"/>
    <w:rsid w:val="00614D42"/>
    <w:rsid w:val="00640037"/>
    <w:rsid w:val="00656122"/>
    <w:rsid w:val="006D03B6"/>
    <w:rsid w:val="008D4C46"/>
    <w:rsid w:val="00A45D3D"/>
    <w:rsid w:val="00C52961"/>
    <w:rsid w:val="00DC41A1"/>
    <w:rsid w:val="00E52112"/>
    <w:rsid w:val="00E7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3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D03B6"/>
    <w:pPr>
      <w:widowControl w:val="0"/>
    </w:pPr>
    <w:rPr>
      <w:snapToGrid w:val="0"/>
    </w:rPr>
  </w:style>
  <w:style w:type="paragraph" w:styleId="a3">
    <w:name w:val="footer"/>
    <w:basedOn w:val="a"/>
    <w:rsid w:val="006D03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3B6"/>
  </w:style>
  <w:style w:type="paragraph" w:styleId="a5">
    <w:name w:val="Body Text Indent"/>
    <w:basedOn w:val="a"/>
    <w:link w:val="a6"/>
    <w:rsid w:val="006D03B6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locked/>
    <w:rsid w:val="006D03B6"/>
    <w:rPr>
      <w:rFonts w:eastAsia="Calibri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C529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creator>Admin</dc:creator>
  <cp:lastModifiedBy>55</cp:lastModifiedBy>
  <cp:revision>2</cp:revision>
  <dcterms:created xsi:type="dcterms:W3CDTF">2015-11-20T11:24:00Z</dcterms:created>
  <dcterms:modified xsi:type="dcterms:W3CDTF">2015-11-20T11:24:00Z</dcterms:modified>
</cp:coreProperties>
</file>